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2E0D7B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 w:rsidR="002F16E1">
        <w:rPr>
          <w:sz w:val="26"/>
          <w:szCs w:val="26"/>
        </w:rPr>
        <w:t xml:space="preserve">предварительного согласования </w:t>
      </w:r>
      <w:r w:rsidRPr="00B9264D">
        <w:rPr>
          <w:sz w:val="26"/>
          <w:szCs w:val="26"/>
        </w:rPr>
        <w:t>предоставления земельн</w:t>
      </w:r>
      <w:r w:rsidR="002E0D7B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2E0D7B">
        <w:rPr>
          <w:sz w:val="26"/>
          <w:szCs w:val="26"/>
        </w:rPr>
        <w:t>ов</w:t>
      </w:r>
      <w:r w:rsidR="00CA3F05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2E0D7B">
        <w:rPr>
          <w:sz w:val="26"/>
          <w:szCs w:val="26"/>
        </w:rPr>
        <w:t>:</w:t>
      </w:r>
      <w:r w:rsidR="00F96D67">
        <w:rPr>
          <w:sz w:val="26"/>
          <w:szCs w:val="26"/>
        </w:rPr>
        <w:t xml:space="preserve"> </w:t>
      </w:r>
    </w:p>
    <w:p w:rsidR="002E0D7B" w:rsidRDefault="002E0D7B" w:rsidP="002E0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участок,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9376FE">
        <w:rPr>
          <w:sz w:val="26"/>
          <w:szCs w:val="26"/>
        </w:rPr>
        <w:t>Медведевское</w:t>
      </w:r>
      <w:proofErr w:type="spellEnd"/>
      <w:r w:rsidR="006A67E7" w:rsidRPr="00B9264D">
        <w:rPr>
          <w:sz w:val="26"/>
          <w:szCs w:val="26"/>
        </w:rPr>
        <w:t xml:space="preserve"> </w:t>
      </w:r>
      <w:r w:rsidR="002F16E1">
        <w:rPr>
          <w:sz w:val="26"/>
          <w:szCs w:val="26"/>
        </w:rPr>
        <w:t>сельское поселение</w:t>
      </w:r>
      <w:r w:rsidR="006A67E7" w:rsidRPr="00B9264D">
        <w:rPr>
          <w:sz w:val="26"/>
          <w:szCs w:val="26"/>
        </w:rPr>
        <w:t>,</w:t>
      </w:r>
      <w:r w:rsidR="00434F6A">
        <w:rPr>
          <w:sz w:val="26"/>
          <w:szCs w:val="26"/>
        </w:rPr>
        <w:t xml:space="preserve"> </w:t>
      </w:r>
      <w:r w:rsidR="00A77197">
        <w:rPr>
          <w:sz w:val="26"/>
          <w:szCs w:val="26"/>
        </w:rPr>
        <w:t>д</w:t>
      </w:r>
      <w:r w:rsidR="00304577">
        <w:rPr>
          <w:sz w:val="26"/>
          <w:szCs w:val="26"/>
        </w:rPr>
        <w:t xml:space="preserve">. </w:t>
      </w:r>
      <w:proofErr w:type="spellStart"/>
      <w:r w:rsidR="009376FE">
        <w:rPr>
          <w:sz w:val="26"/>
          <w:szCs w:val="26"/>
        </w:rPr>
        <w:t>Абрамово</w:t>
      </w:r>
      <w:proofErr w:type="spellEnd"/>
      <w:r w:rsidR="00304577">
        <w:rPr>
          <w:sz w:val="26"/>
          <w:szCs w:val="26"/>
        </w:rPr>
        <w:t xml:space="preserve">, </w:t>
      </w:r>
      <w:r w:rsidR="004C367A">
        <w:rPr>
          <w:sz w:val="26"/>
          <w:szCs w:val="26"/>
        </w:rPr>
        <w:t xml:space="preserve">площадью </w:t>
      </w:r>
      <w:r w:rsidR="00A77197">
        <w:rPr>
          <w:sz w:val="26"/>
          <w:szCs w:val="26"/>
        </w:rPr>
        <w:t>4000</w:t>
      </w:r>
      <w:r w:rsidR="00E56C00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="006A67E7" w:rsidRPr="00B9264D">
        <w:rPr>
          <w:sz w:val="26"/>
          <w:szCs w:val="26"/>
        </w:rPr>
        <w:t xml:space="preserve">с разрешенным использованием: для </w:t>
      </w:r>
      <w:r w:rsidR="002F16E1">
        <w:rPr>
          <w:sz w:val="26"/>
          <w:szCs w:val="26"/>
        </w:rPr>
        <w:t>личного подсобного хозяйства (</w:t>
      </w:r>
      <w:r>
        <w:rPr>
          <w:sz w:val="26"/>
          <w:szCs w:val="26"/>
        </w:rPr>
        <w:t>приусадебный земельный участок);</w:t>
      </w:r>
      <w:r w:rsidR="00304577">
        <w:rPr>
          <w:sz w:val="26"/>
          <w:szCs w:val="26"/>
        </w:rPr>
        <w:t xml:space="preserve"> </w:t>
      </w:r>
    </w:p>
    <w:p w:rsidR="002E0D7B" w:rsidRDefault="002E0D7B" w:rsidP="002E0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участок, </w:t>
      </w:r>
      <w:r w:rsidRPr="00B9264D">
        <w:rPr>
          <w:sz w:val="26"/>
          <w:szCs w:val="26"/>
        </w:rPr>
        <w:t xml:space="preserve">расположенный по адресу: Российская Федерация, Смоленская область, </w:t>
      </w:r>
      <w:proofErr w:type="spellStart"/>
      <w:r w:rsidRPr="00B9264D">
        <w:rPr>
          <w:sz w:val="26"/>
          <w:szCs w:val="26"/>
        </w:rPr>
        <w:t>Темкинский</w:t>
      </w:r>
      <w:proofErr w:type="spellEnd"/>
      <w:r w:rsidRPr="00B9264D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B9264D">
        <w:rPr>
          <w:sz w:val="26"/>
          <w:szCs w:val="26"/>
        </w:rPr>
        <w:t>,</w:t>
      </w:r>
      <w:r>
        <w:rPr>
          <w:sz w:val="26"/>
          <w:szCs w:val="26"/>
        </w:rPr>
        <w:t xml:space="preserve"> д. </w:t>
      </w:r>
      <w:proofErr w:type="spellStart"/>
      <w:r>
        <w:rPr>
          <w:sz w:val="26"/>
          <w:szCs w:val="26"/>
        </w:rPr>
        <w:t>Скотинино</w:t>
      </w:r>
      <w:proofErr w:type="spellEnd"/>
      <w:r>
        <w:rPr>
          <w:sz w:val="26"/>
          <w:szCs w:val="26"/>
        </w:rPr>
        <w:t xml:space="preserve">, площадью 4000 </w:t>
      </w:r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gramEnd"/>
      <w:r w:rsidRPr="00B92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Pr="00B9264D">
        <w:rPr>
          <w:sz w:val="26"/>
          <w:szCs w:val="26"/>
        </w:rPr>
        <w:t xml:space="preserve">с разрешенным использованием: для </w:t>
      </w:r>
      <w:r>
        <w:rPr>
          <w:sz w:val="26"/>
          <w:szCs w:val="26"/>
        </w:rPr>
        <w:t xml:space="preserve">личного подсобного хозяйства (приусадебный земельный участок). 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E56C00">
        <w:rPr>
          <w:sz w:val="26"/>
          <w:szCs w:val="26"/>
        </w:rPr>
        <w:t xml:space="preserve"> </w:t>
      </w:r>
      <w:r w:rsidR="00F96D67">
        <w:rPr>
          <w:sz w:val="26"/>
          <w:szCs w:val="26"/>
        </w:rPr>
        <w:t>30</w:t>
      </w:r>
      <w:r>
        <w:rPr>
          <w:sz w:val="26"/>
          <w:szCs w:val="26"/>
        </w:rPr>
        <w:t xml:space="preserve">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02783"/>
    <w:rsid w:val="002502EF"/>
    <w:rsid w:val="00263B7E"/>
    <w:rsid w:val="002E0D7B"/>
    <w:rsid w:val="002F16E1"/>
    <w:rsid w:val="00304577"/>
    <w:rsid w:val="0032143C"/>
    <w:rsid w:val="00335054"/>
    <w:rsid w:val="00374943"/>
    <w:rsid w:val="00434F6A"/>
    <w:rsid w:val="004C1E28"/>
    <w:rsid w:val="004C367A"/>
    <w:rsid w:val="004E3B78"/>
    <w:rsid w:val="005152F9"/>
    <w:rsid w:val="00564516"/>
    <w:rsid w:val="0057494E"/>
    <w:rsid w:val="00597FB5"/>
    <w:rsid w:val="006002C8"/>
    <w:rsid w:val="006A67E7"/>
    <w:rsid w:val="007B6475"/>
    <w:rsid w:val="007F56CA"/>
    <w:rsid w:val="00823C24"/>
    <w:rsid w:val="00823F2C"/>
    <w:rsid w:val="008956B8"/>
    <w:rsid w:val="008B3004"/>
    <w:rsid w:val="008E3D7F"/>
    <w:rsid w:val="008F2F01"/>
    <w:rsid w:val="008F6C53"/>
    <w:rsid w:val="00904442"/>
    <w:rsid w:val="009265E4"/>
    <w:rsid w:val="009376FE"/>
    <w:rsid w:val="00994567"/>
    <w:rsid w:val="00A77197"/>
    <w:rsid w:val="00AA475D"/>
    <w:rsid w:val="00AE5BDC"/>
    <w:rsid w:val="00AF5154"/>
    <w:rsid w:val="00B23DB4"/>
    <w:rsid w:val="00B57AA1"/>
    <w:rsid w:val="00B9264D"/>
    <w:rsid w:val="00BF48B6"/>
    <w:rsid w:val="00C44A53"/>
    <w:rsid w:val="00C803B7"/>
    <w:rsid w:val="00CA3F05"/>
    <w:rsid w:val="00D22B1F"/>
    <w:rsid w:val="00E56C00"/>
    <w:rsid w:val="00E730F7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4</cp:revision>
  <cp:lastPrinted>2023-10-02T12:54:00Z</cp:lastPrinted>
  <dcterms:created xsi:type="dcterms:W3CDTF">2023-10-24T12:32:00Z</dcterms:created>
  <dcterms:modified xsi:type="dcterms:W3CDTF">2023-10-31T09:03:00Z</dcterms:modified>
</cp:coreProperties>
</file>